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006F8" w14:textId="1E20958C" w:rsidR="002A767F" w:rsidRPr="008D061D" w:rsidRDefault="002A767F" w:rsidP="002A767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6"/>
          <w:szCs w:val="56"/>
        </w:rPr>
      </w:pPr>
      <w:r>
        <w:rPr>
          <w:rFonts w:ascii="HAmerican Typewriter" w:hAnsi="HAmerican Typewriter"/>
          <w:b/>
          <w:bCs/>
          <w:sz w:val="24"/>
          <w:szCs w:val="24"/>
        </w:rPr>
        <w:t xml:space="preserve">      Biharkeresztes Város</w:t>
      </w:r>
      <w:r w:rsidRPr="008D061D">
        <w:rPr>
          <w:rFonts w:ascii="HAmerican Typewriter" w:hAnsi="HAmerican Typewriter"/>
          <w:b/>
          <w:bCs/>
          <w:sz w:val="24"/>
          <w:szCs w:val="24"/>
        </w:rPr>
        <w:t xml:space="preserve"> Önkormányzat </w:t>
      </w:r>
      <w:r w:rsidRPr="008D061D">
        <w:rPr>
          <w:rFonts w:ascii="HAmerican Typewriter" w:hAnsi="HAmerican Typewriter"/>
          <w:b/>
          <w:bCs/>
          <w:sz w:val="24"/>
          <w:szCs w:val="24"/>
        </w:rPr>
        <w:tab/>
      </w:r>
      <w:r w:rsidR="00336FF8">
        <w:rPr>
          <w:rFonts w:ascii="HAmerican Typewriter" w:hAnsi="HAmerican Typewriter"/>
          <w:b/>
          <w:bCs/>
          <w:sz w:val="56"/>
          <w:szCs w:val="56"/>
        </w:rPr>
        <w:t>1</w:t>
      </w:r>
      <w:r>
        <w:rPr>
          <w:rFonts w:ascii="HAmerican Typewriter" w:hAnsi="HAmerican Typewriter"/>
          <w:b/>
          <w:bCs/>
          <w:sz w:val="56"/>
          <w:szCs w:val="56"/>
        </w:rPr>
        <w:t>.</w:t>
      </w:r>
    </w:p>
    <w:p w14:paraId="04684412" w14:textId="77777777" w:rsidR="002A767F" w:rsidRPr="00530AA5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HAmerican Typewriter" w:hAnsi="HAmerican Typewriter"/>
          <w:b/>
          <w:sz w:val="26"/>
          <w:szCs w:val="24"/>
        </w:rPr>
        <w:t xml:space="preserve">            </w:t>
      </w:r>
      <w:r w:rsidRPr="00530AA5">
        <w:rPr>
          <w:rFonts w:ascii="Times New Roman" w:hAnsi="Times New Roman"/>
          <w:b/>
          <w:smallCaps/>
          <w:sz w:val="24"/>
          <w:szCs w:val="24"/>
        </w:rPr>
        <w:t xml:space="preserve">P </w:t>
      </w:r>
      <w:r w:rsidRPr="00530AA5">
        <w:rPr>
          <w:rFonts w:ascii="Times New Roman" w:hAnsi="Times New Roman"/>
          <w:smallCaps/>
          <w:sz w:val="24"/>
          <w:szCs w:val="24"/>
        </w:rPr>
        <w:t xml:space="preserve">o l g á r m e s t e r é t ő l </w:t>
      </w:r>
    </w:p>
    <w:p w14:paraId="2F081033" w14:textId="77777777" w:rsidR="002A767F" w:rsidRPr="008D061D" w:rsidRDefault="002A767F" w:rsidP="002A767F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 w:rsidRPr="008D061D">
        <w:rPr>
          <w:rFonts w:ascii="Times New Roman" w:hAnsi="Times New Roman"/>
          <w:sz w:val="20"/>
          <w:szCs w:val="20"/>
        </w:rPr>
        <w:tab/>
        <w:t xml:space="preserve">_______________________________________     </w:t>
      </w:r>
    </w:p>
    <w:p w14:paraId="63624E11" w14:textId="77777777" w:rsidR="002A767F" w:rsidRDefault="002A767F" w:rsidP="002A767F">
      <w:pPr>
        <w:tabs>
          <w:tab w:val="left" w:pos="1620"/>
        </w:tabs>
        <w:spacing w:after="0" w:line="240" w:lineRule="auto"/>
        <w:jc w:val="right"/>
        <w:rPr>
          <w:rFonts w:ascii="Times New Roman" w:hAnsi="Times New Roman"/>
        </w:rPr>
      </w:pPr>
    </w:p>
    <w:p w14:paraId="4D59BE56" w14:textId="77777777" w:rsidR="002A767F" w:rsidRPr="00530AA5" w:rsidRDefault="002A767F" w:rsidP="002A767F">
      <w:pPr>
        <w:tabs>
          <w:tab w:val="left" w:pos="16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</w:t>
      </w:r>
      <w:r w:rsidRPr="008D061D">
        <w:rPr>
          <w:rFonts w:ascii="Times New Roman" w:hAnsi="Times New Roman"/>
        </w:rPr>
        <w:t xml:space="preserve"> </w:t>
      </w:r>
      <w:r w:rsidRPr="00530AA5">
        <w:rPr>
          <w:rFonts w:ascii="Times New Roman" w:hAnsi="Times New Roman"/>
          <w:b/>
          <w:sz w:val="24"/>
          <w:szCs w:val="24"/>
        </w:rPr>
        <w:t>Előkészítő:</w:t>
      </w:r>
      <w:r w:rsidRPr="00530A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Juhász Péter aljegyző </w:t>
      </w:r>
    </w:p>
    <w:p w14:paraId="06E7D31F" w14:textId="77777777" w:rsidR="002A767F" w:rsidRDefault="002A767F" w:rsidP="002A767F">
      <w:pPr>
        <w:tabs>
          <w:tab w:val="left" w:pos="1620"/>
        </w:tabs>
        <w:spacing w:after="0" w:line="240" w:lineRule="auto"/>
        <w:rPr>
          <w:rFonts w:ascii="Times New Roman" w:hAnsi="Times New Roman"/>
        </w:rPr>
      </w:pPr>
    </w:p>
    <w:p w14:paraId="069AF2A1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</w:rPr>
      </w:pPr>
    </w:p>
    <w:p w14:paraId="015ABDF8" w14:textId="77777777" w:rsidR="002A767F" w:rsidRDefault="002A767F" w:rsidP="002A767F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1F6">
        <w:rPr>
          <w:rFonts w:ascii="Times New Roman" w:hAnsi="Times New Roman"/>
          <w:b/>
          <w:sz w:val="24"/>
          <w:szCs w:val="24"/>
        </w:rPr>
        <w:t>E L Ő T E R J E S Z T É S</w:t>
      </w:r>
    </w:p>
    <w:p w14:paraId="11367E68" w14:textId="36D75A03" w:rsidR="002A767F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 w:rsidRPr="00E819C7">
        <w:rPr>
          <w:rFonts w:ascii="Times New Roman" w:hAnsi="Times New Roman"/>
          <w:i/>
          <w:iCs/>
          <w:sz w:val="24"/>
          <w:szCs w:val="24"/>
        </w:rPr>
        <w:t>a KAP-RD43-1-25 kódszámú ,,A Külterületi utak fejlesztése” pályázat Biharkeresztes 0215, 0228, és 0240 hrsz.-</w:t>
      </w:r>
      <w:proofErr w:type="spellStart"/>
      <w:r w:rsidRPr="00E819C7">
        <w:rPr>
          <w:rFonts w:ascii="Times New Roman" w:hAnsi="Times New Roman"/>
          <w:i/>
          <w:iCs/>
          <w:sz w:val="24"/>
          <w:szCs w:val="24"/>
        </w:rPr>
        <w:t>on</w:t>
      </w:r>
      <w:proofErr w:type="spellEnd"/>
      <w:r w:rsidRPr="00E819C7">
        <w:rPr>
          <w:rFonts w:ascii="Times New Roman" w:hAnsi="Times New Roman"/>
          <w:i/>
          <w:iCs/>
          <w:sz w:val="24"/>
          <w:szCs w:val="24"/>
        </w:rPr>
        <w:t xml:space="preserve"> mezőgazdasági út kialakításának </w:t>
      </w:r>
      <w:r>
        <w:rPr>
          <w:rFonts w:ascii="Times New Roman" w:hAnsi="Times New Roman"/>
          <w:i/>
          <w:iCs/>
          <w:sz w:val="24"/>
          <w:szCs w:val="24"/>
        </w:rPr>
        <w:t xml:space="preserve">megvalósíthatósági tanulmány elkészítésére </w:t>
      </w:r>
      <w:r w:rsidRPr="00E819C7">
        <w:rPr>
          <w:rFonts w:ascii="Times New Roman" w:hAnsi="Times New Roman"/>
          <w:i/>
          <w:iCs/>
          <w:sz w:val="24"/>
          <w:szCs w:val="24"/>
        </w:rPr>
        <w:t xml:space="preserve">vonatkozó beszerzési eljárás lezárása </w:t>
      </w:r>
    </w:p>
    <w:p w14:paraId="6BEAA79B" w14:textId="77777777" w:rsidR="00E819C7" w:rsidRPr="00E819C7" w:rsidRDefault="00E819C7" w:rsidP="00E819C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C72177" w14:textId="1A92AFFD" w:rsidR="007670F4" w:rsidRPr="007670F4" w:rsidRDefault="006D6EF7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előterjesztés szerinti projekt megvalósításához szükséges a jelen beszerzési eljárás lezárása. </w:t>
      </w:r>
    </w:p>
    <w:p w14:paraId="475BBC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28710" w14:textId="5CCF7A8D" w:rsidR="007670F4" w:rsidRPr="007F782C" w:rsidRDefault="007670F4" w:rsidP="007F78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70F4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6D6EF7">
        <w:rPr>
          <w:rFonts w:ascii="Times New Roman" w:hAnsi="Times New Roman"/>
          <w:sz w:val="24"/>
          <w:szCs w:val="24"/>
          <w:u w:val="single"/>
        </w:rPr>
        <w:t>feladatra 3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ajánlattevő meghívás</w:t>
      </w:r>
      <w:r w:rsidR="006D6EF7">
        <w:rPr>
          <w:rFonts w:ascii="Times New Roman" w:hAnsi="Times New Roman"/>
          <w:sz w:val="24"/>
          <w:szCs w:val="24"/>
          <w:u w:val="single"/>
        </w:rPr>
        <w:t>a szükséges a</w:t>
      </w:r>
      <w:r w:rsidRPr="007670F4">
        <w:rPr>
          <w:rFonts w:ascii="Times New Roman" w:hAnsi="Times New Roman"/>
          <w:sz w:val="24"/>
          <w:szCs w:val="24"/>
          <w:u w:val="single"/>
        </w:rPr>
        <w:t xml:space="preserve"> beszerzési szabályzatunk szerint beszerzési eljárás keretén belül, melyre az alábbiakat hívtuk meg:</w:t>
      </w:r>
    </w:p>
    <w:p w14:paraId="7428D26A" w14:textId="77777777" w:rsidR="002A199A" w:rsidRDefault="002A199A" w:rsidP="002A19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7"/>
        <w:gridCol w:w="1517"/>
        <w:gridCol w:w="2594"/>
        <w:gridCol w:w="1517"/>
      </w:tblGrid>
      <w:tr w:rsidR="00E819C7" w:rsidRPr="00E819C7" w14:paraId="0BA322B4" w14:textId="77777777" w:rsidTr="00E819C7">
        <w:trPr>
          <w:trHeight w:val="1572"/>
        </w:trPr>
        <w:tc>
          <w:tcPr>
            <w:tcW w:w="1517" w:type="dxa"/>
          </w:tcPr>
          <w:p w14:paraId="7369DD3F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NÉV</w:t>
            </w:r>
          </w:p>
        </w:tc>
        <w:tc>
          <w:tcPr>
            <w:tcW w:w="1517" w:type="dxa"/>
          </w:tcPr>
          <w:p w14:paraId="3F59BD50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Ex Ante Tanácsadó Iroda Kft. </w:t>
            </w:r>
          </w:p>
        </w:tc>
        <w:tc>
          <w:tcPr>
            <w:tcW w:w="2594" w:type="dxa"/>
          </w:tcPr>
          <w:p w14:paraId="70C0709D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Jász-Nagykun-Szolnok Megyei Területfejlesztési Ügynökség Nonprofit Kft.</w:t>
            </w:r>
          </w:p>
        </w:tc>
        <w:tc>
          <w:tcPr>
            <w:tcW w:w="1517" w:type="dxa"/>
          </w:tcPr>
          <w:p w14:paraId="21AD2CF9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 xml:space="preserve">"PROJMEN" Kft. </w:t>
            </w:r>
          </w:p>
        </w:tc>
      </w:tr>
      <w:tr w:rsidR="00E819C7" w:rsidRPr="00E819C7" w14:paraId="3401ADDB" w14:textId="77777777" w:rsidTr="00E819C7">
        <w:trPr>
          <w:trHeight w:val="1572"/>
        </w:trPr>
        <w:tc>
          <w:tcPr>
            <w:tcW w:w="1517" w:type="dxa"/>
          </w:tcPr>
          <w:p w14:paraId="0C77097E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Székhely</w:t>
            </w:r>
          </w:p>
        </w:tc>
        <w:tc>
          <w:tcPr>
            <w:tcW w:w="1517" w:type="dxa"/>
          </w:tcPr>
          <w:p w14:paraId="4DB3DFCB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1025 Budapest, Vérhalom utca 33/a</w:t>
            </w:r>
          </w:p>
        </w:tc>
        <w:tc>
          <w:tcPr>
            <w:tcW w:w="2594" w:type="dxa"/>
          </w:tcPr>
          <w:p w14:paraId="089D515B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5001 Szolnok, Kossuth L út 2.</w:t>
            </w:r>
          </w:p>
        </w:tc>
        <w:tc>
          <w:tcPr>
            <w:tcW w:w="1517" w:type="dxa"/>
          </w:tcPr>
          <w:p w14:paraId="1646C509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4034 Debrecen, Nógrádi Mátyás utca 27. </w:t>
            </w:r>
          </w:p>
        </w:tc>
      </w:tr>
      <w:tr w:rsidR="00E819C7" w:rsidRPr="00E819C7" w14:paraId="376773B7" w14:textId="77777777" w:rsidTr="00E819C7">
        <w:trPr>
          <w:trHeight w:val="629"/>
        </w:trPr>
        <w:tc>
          <w:tcPr>
            <w:tcW w:w="1517" w:type="dxa"/>
          </w:tcPr>
          <w:p w14:paraId="3F777E41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Adószám</w:t>
            </w:r>
          </w:p>
        </w:tc>
        <w:tc>
          <w:tcPr>
            <w:tcW w:w="1517" w:type="dxa"/>
          </w:tcPr>
          <w:p w14:paraId="66335954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12951501-2-41</w:t>
            </w:r>
          </w:p>
        </w:tc>
        <w:tc>
          <w:tcPr>
            <w:tcW w:w="2594" w:type="dxa"/>
          </w:tcPr>
          <w:p w14:paraId="5AF6E3ED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20671943-2-16</w:t>
            </w:r>
          </w:p>
        </w:tc>
        <w:tc>
          <w:tcPr>
            <w:tcW w:w="1517" w:type="dxa"/>
          </w:tcPr>
          <w:p w14:paraId="4C92D0F7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11717511-20-09</w:t>
            </w:r>
          </w:p>
        </w:tc>
      </w:tr>
      <w:tr w:rsidR="00E819C7" w:rsidRPr="00E819C7" w14:paraId="58910B92" w14:textId="77777777" w:rsidTr="00E819C7">
        <w:trPr>
          <w:trHeight w:val="1572"/>
        </w:trPr>
        <w:tc>
          <w:tcPr>
            <w:tcW w:w="1517" w:type="dxa"/>
          </w:tcPr>
          <w:p w14:paraId="16CF011C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Elérhetőség  e-mail</w:t>
            </w:r>
            <w:proofErr w:type="gramEnd"/>
          </w:p>
        </w:tc>
        <w:tc>
          <w:tcPr>
            <w:tcW w:w="1517" w:type="dxa"/>
          </w:tcPr>
          <w:p w14:paraId="1E6A498B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66CC"/>
                <w:sz w:val="20"/>
                <w:szCs w:val="20"/>
                <w:u w:val="single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66CC"/>
                <w:sz w:val="20"/>
                <w:szCs w:val="20"/>
                <w:u w:val="single"/>
                <w:lang w:eastAsia="en-US"/>
              </w:rPr>
              <w:t>info@exante.hu,janza@exante.hu</w:t>
            </w:r>
          </w:p>
        </w:tc>
        <w:tc>
          <w:tcPr>
            <w:tcW w:w="2594" w:type="dxa"/>
          </w:tcPr>
          <w:p w14:paraId="6E942013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karancsi.tamas@jnsztfu.hu tfu@jnsztfu.hu</w:t>
            </w:r>
          </w:p>
        </w:tc>
        <w:tc>
          <w:tcPr>
            <w:tcW w:w="1517" w:type="dxa"/>
          </w:tcPr>
          <w:p w14:paraId="439F7D27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info@projmen.net</w:t>
            </w:r>
          </w:p>
        </w:tc>
      </w:tr>
      <w:tr w:rsidR="00E819C7" w:rsidRPr="00E819C7" w14:paraId="069F56E0" w14:textId="77777777" w:rsidTr="00E819C7">
        <w:trPr>
          <w:trHeight w:val="943"/>
        </w:trPr>
        <w:tc>
          <w:tcPr>
            <w:tcW w:w="1517" w:type="dxa"/>
          </w:tcPr>
          <w:p w14:paraId="4F75C80A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eastAsia="en-US"/>
              </w:rPr>
              <w:t>Képviseli</w:t>
            </w:r>
          </w:p>
        </w:tc>
        <w:tc>
          <w:tcPr>
            <w:tcW w:w="1517" w:type="dxa"/>
          </w:tcPr>
          <w:p w14:paraId="748805F7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Janza</w:t>
            </w:r>
            <w:proofErr w:type="spellEnd"/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 xml:space="preserve"> Frigyes Károly ügyvezető</w:t>
            </w:r>
          </w:p>
        </w:tc>
        <w:tc>
          <w:tcPr>
            <w:tcW w:w="2594" w:type="dxa"/>
          </w:tcPr>
          <w:p w14:paraId="2159C8DF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Karancsi Tamás ügyvezető</w:t>
            </w:r>
          </w:p>
        </w:tc>
        <w:tc>
          <w:tcPr>
            <w:tcW w:w="1517" w:type="dxa"/>
          </w:tcPr>
          <w:p w14:paraId="0C7BDB79" w14:textId="77777777" w:rsidR="00E819C7" w:rsidRPr="00E819C7" w:rsidRDefault="00E81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E819C7"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  <w:t>Erdei Anikó ügyvezető</w:t>
            </w:r>
          </w:p>
        </w:tc>
      </w:tr>
    </w:tbl>
    <w:p w14:paraId="3D0A04E0" w14:textId="77777777" w:rsidR="00E819C7" w:rsidRPr="00DC610D" w:rsidRDefault="00E819C7" w:rsidP="002A19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84BB36" w14:textId="10DB2F0A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A </w:t>
      </w:r>
      <w:r w:rsidR="002A199A">
        <w:rPr>
          <w:rFonts w:ascii="Times New Roman" w:hAnsi="Times New Roman"/>
          <w:sz w:val="24"/>
          <w:szCs w:val="24"/>
        </w:rPr>
        <w:t xml:space="preserve">3 </w:t>
      </w:r>
      <w:r w:rsidRPr="007670F4">
        <w:rPr>
          <w:rFonts w:ascii="Times New Roman" w:hAnsi="Times New Roman"/>
          <w:sz w:val="24"/>
          <w:szCs w:val="24"/>
        </w:rPr>
        <w:t xml:space="preserve">cég az ajánlatukat határidőben benyújtották. A beszerzési eljárás eredményes. Az ajánlatok az előterjesztés mellékletei. A beszerzési eljárás során az ajánlatok összehasonlíthatók voltak. </w:t>
      </w:r>
    </w:p>
    <w:p w14:paraId="380EAE7B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87070" w14:textId="77777777" w:rsidR="007670F4" w:rsidRPr="007670F4" w:rsidRDefault="007670F4" w:rsidP="007670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70F4">
        <w:rPr>
          <w:rFonts w:ascii="Times New Roman" w:hAnsi="Times New Roman"/>
          <w:sz w:val="24"/>
          <w:szCs w:val="24"/>
        </w:rPr>
        <w:t xml:space="preserve">Kérem az előterjesztés megvitatását, melyhez elfogadásra javaslom az alábbi </w:t>
      </w:r>
    </w:p>
    <w:p w14:paraId="684539EB" w14:textId="77777777" w:rsidR="002A767F" w:rsidRPr="00930275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2CBCD7A" w14:textId="7FC0875E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30275">
        <w:rPr>
          <w:rFonts w:ascii="Times New Roman" w:hAnsi="Times New Roman"/>
          <w:b/>
          <w:sz w:val="24"/>
          <w:szCs w:val="24"/>
        </w:rPr>
        <w:t>H a t á r o z a t i  j a v a s l a t-o</w:t>
      </w:r>
      <w:r w:rsidR="008A59CE">
        <w:rPr>
          <w:rFonts w:ascii="Times New Roman" w:hAnsi="Times New Roman"/>
          <w:b/>
          <w:sz w:val="24"/>
          <w:szCs w:val="24"/>
        </w:rPr>
        <w:t>t</w:t>
      </w:r>
      <w:r w:rsidRPr="00930275">
        <w:rPr>
          <w:rFonts w:ascii="Times New Roman" w:hAnsi="Times New Roman"/>
          <w:b/>
          <w:sz w:val="24"/>
          <w:szCs w:val="24"/>
        </w:rPr>
        <w:t>:</w:t>
      </w:r>
    </w:p>
    <w:p w14:paraId="1F96AABF" w14:textId="77777777" w:rsidR="002A767F" w:rsidRDefault="002A767F" w:rsidP="002A767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2E09B4F" w14:textId="77777777" w:rsidR="00E819C7" w:rsidRPr="00682059" w:rsidRDefault="00E819C7" w:rsidP="00E819C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Biharkeresztes</w:t>
      </w:r>
      <w:r w:rsidRPr="006820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Város</w:t>
      </w:r>
      <w:r w:rsidRPr="00682059">
        <w:rPr>
          <w:rFonts w:ascii="Times New Roman" w:hAnsi="Times New Roman"/>
          <w:sz w:val="24"/>
          <w:szCs w:val="24"/>
        </w:rPr>
        <w:t xml:space="preserve"> Önkormányzata </w:t>
      </w:r>
      <w:r w:rsidRPr="00682059">
        <w:rPr>
          <w:rFonts w:ascii="Times New Roman" w:hAnsi="Times New Roman"/>
          <w:color w:val="000000"/>
          <w:sz w:val="24"/>
          <w:szCs w:val="24"/>
        </w:rPr>
        <w:t xml:space="preserve">a KAP-RD43-1-25 Külterületi utak fejlesztése (továbbiakban: pályázat) </w:t>
      </w:r>
      <w:r>
        <w:rPr>
          <w:rFonts w:ascii="Times New Roman" w:hAnsi="Times New Roman"/>
          <w:sz w:val="24"/>
          <w:szCs w:val="24"/>
        </w:rPr>
        <w:t>megvalósíthatósági tanulmány elkészítése</w:t>
      </w:r>
      <w:r w:rsidRPr="00682059">
        <w:rPr>
          <w:rFonts w:ascii="Times New Roman" w:hAnsi="Times New Roman"/>
          <w:sz w:val="24"/>
          <w:szCs w:val="24"/>
        </w:rPr>
        <w:t xml:space="preserve"> feladatainak ellátása </w:t>
      </w:r>
      <w:r w:rsidRPr="00682059">
        <w:rPr>
          <w:rFonts w:ascii="Times New Roman" w:hAnsi="Times New Roman"/>
          <w:sz w:val="24"/>
          <w:szCs w:val="24"/>
        </w:rPr>
        <w:lastRenderedPageBreak/>
        <w:t xml:space="preserve">vonatkozó beszerzési eljárás eredményesnek minősíti, így az összességében legjobb ajánlatot adó </w:t>
      </w:r>
      <w:r>
        <w:rPr>
          <w:rFonts w:ascii="Times New Roman" w:hAnsi="Times New Roman"/>
          <w:sz w:val="24"/>
          <w:szCs w:val="24"/>
        </w:rPr>
        <w:t xml:space="preserve">„PROJMEN” Kft-vel (4034 Debrecen, Nógrádi Mátyás utca 27.) </w:t>
      </w:r>
      <w:r w:rsidRPr="00682059">
        <w:rPr>
          <w:rFonts w:ascii="Times New Roman" w:hAnsi="Times New Roman"/>
          <w:sz w:val="24"/>
          <w:szCs w:val="24"/>
        </w:rPr>
        <w:t xml:space="preserve">köt szerződést. </w:t>
      </w:r>
    </w:p>
    <w:p w14:paraId="6DB2F160" w14:textId="77777777" w:rsidR="00E819C7" w:rsidRPr="00682059" w:rsidRDefault="00E819C7" w:rsidP="00E819C7">
      <w:pPr>
        <w:jc w:val="both"/>
        <w:rPr>
          <w:rFonts w:ascii="Times New Roman" w:hAnsi="Times New Roman"/>
          <w:sz w:val="24"/>
          <w:szCs w:val="24"/>
        </w:rPr>
      </w:pPr>
      <w:r w:rsidRPr="00682059">
        <w:rPr>
          <w:rFonts w:ascii="Times New Roman" w:hAnsi="Times New Roman"/>
          <w:sz w:val="24"/>
          <w:szCs w:val="24"/>
        </w:rPr>
        <w:t xml:space="preserve">A pályázat beadására, a szerződés aláírására és az ide vonatkozó további kötelezettségvállalások megtételére a polgármester a jogosult.  </w:t>
      </w:r>
    </w:p>
    <w:p w14:paraId="04E2DB40" w14:textId="77777777" w:rsidR="00E819C7" w:rsidRPr="00682059" w:rsidRDefault="00E819C7" w:rsidP="00E819C7">
      <w:pPr>
        <w:pStyle w:val="Szvegtrzsbehzssal21"/>
        <w:tabs>
          <w:tab w:val="left" w:pos="1440"/>
        </w:tabs>
        <w:spacing w:after="0" w:line="240" w:lineRule="auto"/>
        <w:ind w:left="0"/>
        <w:jc w:val="both"/>
      </w:pPr>
      <w:r w:rsidRPr="00682059">
        <w:rPr>
          <w:b/>
          <w:bCs/>
          <w:u w:val="single"/>
        </w:rPr>
        <w:t>Felelős:</w:t>
      </w:r>
      <w:r w:rsidRPr="00682059">
        <w:rPr>
          <w:bCs/>
          <w:u w:val="single"/>
        </w:rPr>
        <w:t xml:space="preserve"> </w:t>
      </w:r>
      <w:r w:rsidRPr="00682059">
        <w:rPr>
          <w:bCs/>
          <w:u w:val="single"/>
        </w:rPr>
        <w:tab/>
      </w:r>
      <w:r>
        <w:rPr>
          <w:bCs/>
          <w:u w:val="single"/>
        </w:rPr>
        <w:t>Dani Béla Péter</w:t>
      </w:r>
      <w:r w:rsidRPr="00682059">
        <w:rPr>
          <w:bCs/>
          <w:u w:val="single"/>
        </w:rPr>
        <w:t xml:space="preserve"> polgármester</w:t>
      </w:r>
    </w:p>
    <w:p w14:paraId="0E01E4F8" w14:textId="77777777" w:rsidR="00E819C7" w:rsidRPr="00682059" w:rsidRDefault="00E819C7" w:rsidP="00E819C7">
      <w:pPr>
        <w:pStyle w:val="Szvegtrzsbehzssal21"/>
        <w:spacing w:after="0" w:line="240" w:lineRule="auto"/>
        <w:ind w:left="0"/>
        <w:jc w:val="both"/>
      </w:pPr>
      <w:r w:rsidRPr="00682059">
        <w:rPr>
          <w:b/>
          <w:bCs/>
        </w:rPr>
        <w:t>Határidő:</w:t>
      </w:r>
      <w:r w:rsidRPr="00682059">
        <w:rPr>
          <w:bCs/>
        </w:rPr>
        <w:t xml:space="preserve"> </w:t>
      </w:r>
      <w:r w:rsidRPr="00682059">
        <w:rPr>
          <w:bCs/>
        </w:rPr>
        <w:tab/>
      </w:r>
      <w:r w:rsidRPr="00682059">
        <w:rPr>
          <w:bCs/>
          <w:lang w:val="hu-HU"/>
        </w:rPr>
        <w:t xml:space="preserve">azonnal, illetve folyamatos </w:t>
      </w:r>
    </w:p>
    <w:p w14:paraId="175C95A5" w14:textId="77777777" w:rsidR="002A767F" w:rsidRDefault="002A767F" w:rsidP="002A767F">
      <w:pPr>
        <w:tabs>
          <w:tab w:val="left" w:pos="1260"/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1F9BB" w14:textId="5CEA8525" w:rsidR="002A767F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Biharkeresztes, </w:t>
      </w:r>
      <w:r w:rsidR="00E819C7">
        <w:rPr>
          <w:rFonts w:ascii="Times New Roman" w:hAnsi="Times New Roman"/>
          <w:sz w:val="24"/>
          <w:szCs w:val="24"/>
        </w:rPr>
        <w:t>2025.</w:t>
      </w:r>
      <w:r w:rsidR="00BB46D3">
        <w:rPr>
          <w:rFonts w:ascii="Times New Roman" w:hAnsi="Times New Roman"/>
          <w:sz w:val="24"/>
          <w:szCs w:val="24"/>
        </w:rPr>
        <w:t xml:space="preserve"> </w:t>
      </w:r>
      <w:r w:rsidR="00E819C7">
        <w:rPr>
          <w:rFonts w:ascii="Times New Roman" w:hAnsi="Times New Roman"/>
          <w:sz w:val="24"/>
          <w:szCs w:val="24"/>
        </w:rPr>
        <w:t xml:space="preserve">03.12. </w:t>
      </w:r>
      <w:r w:rsidR="00BB4D1D">
        <w:rPr>
          <w:rFonts w:ascii="Times New Roman" w:hAnsi="Times New Roman"/>
          <w:sz w:val="24"/>
          <w:szCs w:val="24"/>
        </w:rPr>
        <w:t xml:space="preserve"> </w:t>
      </w:r>
      <w:r w:rsidR="003761BB">
        <w:rPr>
          <w:rFonts w:ascii="Times New Roman" w:hAnsi="Times New Roman"/>
          <w:sz w:val="24"/>
          <w:szCs w:val="24"/>
        </w:rPr>
        <w:t xml:space="preserve"> </w:t>
      </w:r>
    </w:p>
    <w:p w14:paraId="4EE66987" w14:textId="77777777" w:rsidR="002A767F" w:rsidRPr="0016131D" w:rsidRDefault="002A767F" w:rsidP="002A767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</w:t>
      </w:r>
      <w:r w:rsidRPr="0016131D">
        <w:rPr>
          <w:rFonts w:ascii="Times New Roman" w:hAnsi="Times New Roman"/>
          <w:b/>
          <w:bCs/>
          <w:sz w:val="24"/>
          <w:szCs w:val="24"/>
        </w:rPr>
        <w:t>Dani Béla Péter</w:t>
      </w:r>
    </w:p>
    <w:p w14:paraId="71E86464" w14:textId="1EC6A131" w:rsidR="00382736" w:rsidRDefault="002A767F" w:rsidP="007670F4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polgármester</w:t>
      </w:r>
    </w:p>
    <w:sectPr w:rsidR="00382736" w:rsidSect="00343BAD">
      <w:pgSz w:w="11906" w:h="16838"/>
      <w:pgMar w:top="1418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35ADC"/>
    <w:multiLevelType w:val="hybridMultilevel"/>
    <w:tmpl w:val="9968A6B4"/>
    <w:lvl w:ilvl="0" w:tplc="F4364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C5AA7"/>
    <w:multiLevelType w:val="hybridMultilevel"/>
    <w:tmpl w:val="1BE43AC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515814">
    <w:abstractNumId w:val="0"/>
  </w:num>
  <w:num w:numId="2" w16cid:durableId="20270528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5C1"/>
    <w:rsid w:val="000D104A"/>
    <w:rsid w:val="001603EA"/>
    <w:rsid w:val="0016131D"/>
    <w:rsid w:val="0022225B"/>
    <w:rsid w:val="00263593"/>
    <w:rsid w:val="002A199A"/>
    <w:rsid w:val="002A767F"/>
    <w:rsid w:val="003365AB"/>
    <w:rsid w:val="00336FF8"/>
    <w:rsid w:val="0034032C"/>
    <w:rsid w:val="00343BAD"/>
    <w:rsid w:val="003761BB"/>
    <w:rsid w:val="00382736"/>
    <w:rsid w:val="00401E39"/>
    <w:rsid w:val="00415663"/>
    <w:rsid w:val="005577F6"/>
    <w:rsid w:val="00590A6E"/>
    <w:rsid w:val="005F35C1"/>
    <w:rsid w:val="006D3024"/>
    <w:rsid w:val="006D6EF7"/>
    <w:rsid w:val="0070603B"/>
    <w:rsid w:val="007670F4"/>
    <w:rsid w:val="007D60D7"/>
    <w:rsid w:val="007F0F16"/>
    <w:rsid w:val="007F782C"/>
    <w:rsid w:val="00885BF5"/>
    <w:rsid w:val="008A59CE"/>
    <w:rsid w:val="009718E1"/>
    <w:rsid w:val="009853D8"/>
    <w:rsid w:val="009F0DD9"/>
    <w:rsid w:val="00A21FD7"/>
    <w:rsid w:val="00A266BC"/>
    <w:rsid w:val="00A44D26"/>
    <w:rsid w:val="00AB33C2"/>
    <w:rsid w:val="00BB46D3"/>
    <w:rsid w:val="00BB4D1D"/>
    <w:rsid w:val="00C328C2"/>
    <w:rsid w:val="00C77BDD"/>
    <w:rsid w:val="00E44D97"/>
    <w:rsid w:val="00E8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F261"/>
  <w15:chartTrackingRefBased/>
  <w15:docId w15:val="{E8772CD6-E1E8-43FB-A069-39672838C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A767F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2A76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8A59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A59C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hivatkozs">
    <w:name w:val="Hyperlink"/>
    <w:basedOn w:val="Bekezdsalapbettpusa"/>
    <w:unhideWhenUsed/>
    <w:rsid w:val="007670F4"/>
    <w:rPr>
      <w:color w:val="0000FF"/>
      <w:u w:val="single"/>
    </w:rPr>
  </w:style>
  <w:style w:type="paragraph" w:customStyle="1" w:styleId="Szvegtrzsbehzssal21">
    <w:name w:val="Szövegtörzs behúzással 21"/>
    <w:basedOn w:val="Norml"/>
    <w:rsid w:val="00E819C7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271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30</cp:revision>
  <dcterms:created xsi:type="dcterms:W3CDTF">2022-01-18T09:15:00Z</dcterms:created>
  <dcterms:modified xsi:type="dcterms:W3CDTF">2025-04-02T13:33:00Z</dcterms:modified>
</cp:coreProperties>
</file>